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474"/>
      </w:tblGrid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объекта</w:t>
            </w:r>
          </w:p>
        </w:tc>
        <w:tc>
          <w:tcPr>
            <w:tcW w:w="12474" w:type="dxa"/>
            <w:tcBorders>
              <w:top w:val="nil"/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Код </w:t>
            </w:r>
            <w:r w:rsidR="004F4551" w:rsidRPr="00875A61">
              <w:rPr>
                <w:sz w:val="18"/>
                <w:szCs w:val="18"/>
              </w:rPr>
              <w:t>объекта</w:t>
            </w:r>
            <w:r w:rsidRPr="00875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4F4551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Ш</w:t>
            </w:r>
            <w:r w:rsidR="000F7CEF" w:rsidRPr="00875A61">
              <w:rPr>
                <w:sz w:val="18"/>
                <w:szCs w:val="18"/>
              </w:rPr>
              <w:t xml:space="preserve">ифр </w:t>
            </w:r>
            <w:r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3F49B9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АС</w:t>
            </w:r>
          </w:p>
        </w:tc>
      </w:tr>
    </w:tbl>
    <w:p w:rsidR="004F4551" w:rsidRPr="00875A61" w:rsidRDefault="004F4551" w:rsidP="004F4551">
      <w:pPr>
        <w:widowControl w:val="0"/>
        <w:adjustRightInd w:val="0"/>
        <w:jc w:val="center"/>
        <w:rPr>
          <w:b/>
          <w:bCs/>
        </w:rPr>
      </w:pPr>
      <w:r w:rsidRPr="00875A61">
        <w:rPr>
          <w:b/>
          <w:bCs/>
        </w:rPr>
        <w:t xml:space="preserve">Локальная смета </w:t>
      </w:r>
      <w:r w:rsidR="00F156C6" w:rsidRPr="00875A61">
        <w:rPr>
          <w:b/>
          <w:bCs/>
        </w:rPr>
        <w:t>(</w:t>
      </w:r>
      <w:r w:rsidR="00FE4D07" w:rsidRPr="00875A61">
        <w:rPr>
          <w:b/>
          <w:bCs/>
        </w:rPr>
        <w:t>Ресурсно-</w:t>
      </w:r>
      <w:r w:rsidR="00F156C6" w:rsidRPr="00875A61">
        <w:rPr>
          <w:b/>
          <w:bCs/>
        </w:rPr>
        <w:t xml:space="preserve">сметный расчет) </w:t>
      </w:r>
      <w:r w:rsidRPr="00875A61">
        <w:rPr>
          <w:b/>
          <w:bCs/>
        </w:rPr>
        <w:t xml:space="preserve">№ </w:t>
      </w:r>
      <w:r w:rsidRPr="00875A61">
        <w:rPr>
          <w:b/>
          <w:bCs/>
          <w:u w:val="single"/>
        </w:rPr>
        <w:t>1</w:t>
      </w:r>
    </w:p>
    <w:p w:rsidR="004F4551" w:rsidRPr="00875A61" w:rsidRDefault="004F4551" w:rsidP="004F4551">
      <w:pPr>
        <w:jc w:val="center"/>
        <w:rPr>
          <w:b/>
          <w:bCs/>
          <w:u w:val="single"/>
          <w:lang w:val="en-US"/>
        </w:rPr>
      </w:pPr>
      <w:r w:rsidRPr="00875A61">
        <w:t xml:space="preserve">на </w:t>
      </w:r>
      <w:r w:rsidRPr="00875A61">
        <w:rPr>
          <w:b/>
          <w:bCs/>
          <w:u w:val="single"/>
        </w:rPr>
        <w:t>Общестроительные работы.</w:t>
      </w:r>
    </w:p>
    <w:p w:rsidR="0002039C" w:rsidRPr="00875A61" w:rsidRDefault="0002039C" w:rsidP="004F4551">
      <w:pPr>
        <w:jc w:val="center"/>
        <w:rPr>
          <w:b/>
          <w:bCs/>
          <w:u w:val="single"/>
          <w:lang w:val="en-US"/>
        </w:rPr>
      </w:pP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241063" w:rsidRPr="00241063" w:rsidTr="00241063">
        <w:tc>
          <w:tcPr>
            <w:tcW w:w="1955" w:type="dxa"/>
          </w:tcPr>
          <w:p w:rsidR="00C30BD0" w:rsidRPr="00241063" w:rsidRDefault="00C30BD0" w:rsidP="005363C5">
            <w:pPr>
              <w:rPr>
                <w:b/>
                <w:bCs/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30BD0" w:rsidRPr="00241063" w:rsidRDefault="00C30BD0" w:rsidP="004F455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1063">
              <w:rPr>
                <w:b/>
                <w:bCs/>
                <w:sz w:val="18"/>
                <w:szCs w:val="18"/>
                <w:lang w:val="en-US"/>
              </w:rPr>
              <w:t>1 ИЮЛЯ 2016</w:t>
            </w:r>
          </w:p>
        </w:tc>
        <w:tc>
          <w:tcPr>
            <w:tcW w:w="756" w:type="dxa"/>
          </w:tcPr>
          <w:p w:rsidR="00C30BD0" w:rsidRPr="00241063" w:rsidRDefault="00C30BD0" w:rsidP="00241063">
            <w:pPr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BD0" w:rsidRPr="00241063" w:rsidRDefault="00C30BD0" w:rsidP="0027212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1063">
              <w:rPr>
                <w:b/>
                <w:bCs/>
                <w:sz w:val="18"/>
                <w:szCs w:val="18"/>
                <w:lang w:val="en-US"/>
              </w:rPr>
              <w:t>без НДС</w:t>
            </w:r>
          </w:p>
        </w:tc>
        <w:tc>
          <w:tcPr>
            <w:tcW w:w="9355" w:type="dxa"/>
          </w:tcPr>
          <w:p w:rsidR="00C30BD0" w:rsidRPr="00241063" w:rsidRDefault="00C30BD0" w:rsidP="00241063">
            <w:pPr>
              <w:jc w:val="right"/>
              <w:rPr>
                <w:b/>
                <w:bCs/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Стоимость </w:t>
            </w:r>
            <w:r w:rsidRPr="00241063">
              <w:rPr>
                <w:b/>
                <w:bCs/>
                <w:sz w:val="18"/>
                <w:szCs w:val="18"/>
              </w:rPr>
              <w:t xml:space="preserve"> </w:t>
            </w:r>
            <w:r w:rsidRPr="00241063">
              <w:rPr>
                <w:b/>
                <w:bCs/>
                <w:sz w:val="18"/>
                <w:szCs w:val="18"/>
                <w:u w:val="single"/>
              </w:rPr>
              <w:t>4.57</w:t>
            </w:r>
            <w:r w:rsidRPr="00241063">
              <w:rPr>
                <w:sz w:val="18"/>
                <w:szCs w:val="18"/>
              </w:rPr>
              <w:t xml:space="preserve">   тыс. руб.</w:t>
            </w:r>
          </w:p>
        </w:tc>
      </w:tr>
      <w:tr w:rsidR="00241063" w:rsidRPr="00241063" w:rsidTr="00241063">
        <w:tc>
          <w:tcPr>
            <w:tcW w:w="1955" w:type="dxa"/>
          </w:tcPr>
          <w:p w:rsidR="00C30BD0" w:rsidRPr="00241063" w:rsidRDefault="00C30BD0" w:rsidP="005363C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C30BD0" w:rsidRPr="00241063" w:rsidRDefault="00C30BD0" w:rsidP="004F4551">
            <w:pPr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  <w:lang w:val="en-US"/>
              </w:rPr>
              <w:t>(</w:t>
            </w:r>
            <w:r w:rsidRPr="00241063">
              <w:rPr>
                <w:sz w:val="16"/>
                <w:szCs w:val="16"/>
              </w:rPr>
              <w:t>дата разработки)</w:t>
            </w:r>
          </w:p>
        </w:tc>
        <w:tc>
          <w:tcPr>
            <w:tcW w:w="756" w:type="dxa"/>
          </w:tcPr>
          <w:p w:rsidR="00C30BD0" w:rsidRPr="00241063" w:rsidRDefault="00C30BD0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BD0" w:rsidRPr="00241063" w:rsidRDefault="00C30BD0" w:rsidP="0027212D">
            <w:pPr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  <w:lang w:val="en-US"/>
              </w:rPr>
              <w:t>(</w:t>
            </w:r>
            <w:r w:rsidRPr="00241063">
              <w:rPr>
                <w:sz w:val="16"/>
                <w:szCs w:val="16"/>
              </w:rPr>
              <w:t>вид цены)</w:t>
            </w:r>
          </w:p>
        </w:tc>
        <w:tc>
          <w:tcPr>
            <w:tcW w:w="9355" w:type="dxa"/>
          </w:tcPr>
          <w:p w:rsidR="00C30BD0" w:rsidRPr="00241063" w:rsidRDefault="00C30BD0" w:rsidP="00241063">
            <w:pPr>
              <w:jc w:val="right"/>
              <w:rPr>
                <w:sz w:val="16"/>
                <w:szCs w:val="16"/>
              </w:rPr>
            </w:pPr>
          </w:p>
        </w:tc>
      </w:tr>
    </w:tbl>
    <w:p w:rsidR="002A2B02" w:rsidRPr="00875A61" w:rsidRDefault="002A2B02" w:rsidP="000F7CEF">
      <w:pPr>
        <w:jc w:val="right"/>
        <w:rPr>
          <w:sz w:val="8"/>
          <w:szCs w:val="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134"/>
        <w:gridCol w:w="6658"/>
        <w:gridCol w:w="991"/>
        <w:gridCol w:w="992"/>
        <w:gridCol w:w="1134"/>
        <w:gridCol w:w="1000"/>
        <w:gridCol w:w="1275"/>
        <w:gridCol w:w="991"/>
        <w:gridCol w:w="1275"/>
      </w:tblGrid>
      <w:tr w:rsidR="00241063" w:rsidRPr="00875A61" w:rsidTr="00241063">
        <w:trPr>
          <w:cantSplit/>
          <w:tblHeader/>
        </w:trPr>
        <w:tc>
          <w:tcPr>
            <w:tcW w:w="396" w:type="dxa"/>
            <w:vMerge w:val="restart"/>
            <w:vAlign w:val="center"/>
          </w:tcPr>
          <w:p w:rsidR="002A2B02" w:rsidRPr="00241063" w:rsidRDefault="002A2B02" w:rsidP="00241063">
            <w:pPr>
              <w:ind w:left="-57" w:right="-57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№пп</w:t>
            </w:r>
          </w:p>
        </w:tc>
        <w:tc>
          <w:tcPr>
            <w:tcW w:w="1134" w:type="dxa"/>
            <w:vMerge w:val="restart"/>
            <w:vAlign w:val="center"/>
          </w:tcPr>
          <w:p w:rsidR="002A2B02" w:rsidRPr="00241063" w:rsidRDefault="002A2B02" w:rsidP="00241063">
            <w:pPr>
              <w:ind w:left="-57" w:right="-57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Обоснование</w:t>
            </w:r>
          </w:p>
        </w:tc>
        <w:tc>
          <w:tcPr>
            <w:tcW w:w="6662" w:type="dxa"/>
            <w:vMerge w:val="restart"/>
            <w:vAlign w:val="center"/>
          </w:tcPr>
          <w:p w:rsidR="002A2B02" w:rsidRPr="00241063" w:rsidRDefault="002A2B02" w:rsidP="00241063">
            <w:pPr>
              <w:ind w:left="-57" w:right="-57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Наименование работ, ресурсов,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63" w:type="dxa"/>
            <w:gridSpan w:val="6"/>
            <w:vAlign w:val="center"/>
          </w:tcPr>
          <w:p w:rsidR="002A2B02" w:rsidRPr="00241063" w:rsidRDefault="002A2B02" w:rsidP="00241063">
            <w:pPr>
              <w:ind w:left="-57" w:right="-57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Стоимость: Ед.изм. / Всего, руб.</w:t>
            </w:r>
          </w:p>
        </w:tc>
      </w:tr>
      <w:tr w:rsidR="00241063" w:rsidRPr="00875A61" w:rsidTr="00241063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2126" w:type="dxa"/>
            <w:gridSpan w:val="2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Эксплуатация машин и механизмов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241063" w:rsidRDefault="002A2B02" w:rsidP="0024106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Материалы, изделия, конструкции</w:t>
            </w:r>
          </w:p>
          <w:p w:rsidR="002A2B02" w:rsidRPr="00241063" w:rsidRDefault="002A2B02" w:rsidP="0024106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(Оборудование, мебель, инвентарь)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Транспорт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Общая стоимость</w:t>
            </w:r>
          </w:p>
        </w:tc>
      </w:tr>
      <w:tr w:rsidR="00241063" w:rsidRPr="00875A61" w:rsidTr="00241063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A2B02" w:rsidRPr="00241063" w:rsidRDefault="002A2B02" w:rsidP="00241063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Количество</w:t>
            </w:r>
          </w:p>
        </w:tc>
        <w:tc>
          <w:tcPr>
            <w:tcW w:w="993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Всего</w:t>
            </w:r>
          </w:p>
        </w:tc>
        <w:tc>
          <w:tcPr>
            <w:tcW w:w="997" w:type="dxa"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В т.ч. зарпл. машинистов</w:t>
            </w:r>
          </w:p>
        </w:tc>
        <w:tc>
          <w:tcPr>
            <w:tcW w:w="1276" w:type="dxa"/>
            <w:vMerge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241063" w:rsidRDefault="002A2B02" w:rsidP="002410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A2B02" w:rsidRPr="00241063" w:rsidRDefault="002A2B02" w:rsidP="00241063">
            <w:pPr>
              <w:autoSpaceDE/>
              <w:autoSpaceDN/>
              <w:rPr>
                <w:sz w:val="14"/>
                <w:szCs w:val="14"/>
              </w:rPr>
            </w:pPr>
          </w:p>
        </w:tc>
      </w:tr>
      <w:tr w:rsidR="00241063" w:rsidRPr="00875A61" w:rsidTr="00241063">
        <w:trPr>
          <w:cantSplit/>
          <w:tblHeader/>
        </w:trPr>
        <w:tc>
          <w:tcPr>
            <w:tcW w:w="396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2</w:t>
            </w:r>
          </w:p>
        </w:tc>
        <w:tc>
          <w:tcPr>
            <w:tcW w:w="6662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5</w:t>
            </w:r>
          </w:p>
        </w:tc>
        <w:tc>
          <w:tcPr>
            <w:tcW w:w="1129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6</w:t>
            </w:r>
          </w:p>
        </w:tc>
        <w:tc>
          <w:tcPr>
            <w:tcW w:w="997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vAlign w:val="center"/>
          </w:tcPr>
          <w:p w:rsidR="0063057E" w:rsidRPr="00241063" w:rsidRDefault="0063057E" w:rsidP="00241063">
            <w:pPr>
              <w:jc w:val="center"/>
              <w:rPr>
                <w:sz w:val="14"/>
                <w:szCs w:val="14"/>
              </w:rPr>
            </w:pPr>
            <w:r w:rsidRPr="00241063">
              <w:rPr>
                <w:sz w:val="14"/>
                <w:szCs w:val="14"/>
              </w:rPr>
              <w:t>10</w:t>
            </w:r>
          </w:p>
        </w:tc>
      </w:tr>
      <w:tr w:rsidR="00241063" w:rsidRPr="00241063" w:rsidTr="00241063">
        <w:trPr>
          <w:cantSplit/>
          <w:tblHeader/>
        </w:trPr>
        <w:tc>
          <w:tcPr>
            <w:tcW w:w="39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241063" w:rsidRDefault="002A2B02" w:rsidP="00241063">
            <w:pPr>
              <w:jc w:val="center"/>
              <w:rPr>
                <w:sz w:val="4"/>
                <w:szCs w:val="4"/>
              </w:rPr>
            </w:pP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Ж299 Надземная часть Разборочные pаботы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Е57-3-2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РАЗБОРКА ЦЕМЕНТНЫХ (БЕТОННЫХ) ПЛИНТУСОВ И ИЗ КЕРАМИЧЕСКОЙ ПЛИТКИ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110.39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110.39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22.08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22.08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3.77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5.85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22.08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Е62-54-2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СПЛОШНАЯ ОЧИСТКА ОШТУКАТУРЕННЫХ ПОВЕРХНОСТЕЙ ОТ КРАСОК КЛЕЕВЫХ ИЛИ КАЗЕИНОВЫХ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23.37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23.61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1.22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28.51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28.80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7.55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28.51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0.0732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0.0854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Е46-72-6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СВЕРЛЕНИЕ ГОРИЗОНТАЛЬНЫХ ОТВЕРСТИЙ ГЛУБИНОЙ 200 ММ КОЛЬЦЕВЫМИ АЛМАЗНЫМИ СВЕРЛАМИ С ОХЛАЖДЕНИЕМ СВЕРЛ ОТ НАПОРНОГО ВОДОПРОВОДА (БОЛЕЕ 0,2 МПА) В КИРПИЧНЫХ КОНСТРУКЦИЯХ ДИАМЕТРОМ ОТВЕРСТИЙ 160 ММ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 отверстий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712.45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156.85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503.66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43.66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1416.62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14.25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3.14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10.07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0.87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28.33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4.38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3.25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14.25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М331604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СТАНОК ПЕРЕДВИЖНОЙ ДЛЯ СВЕРЛЕНИЯ ОТВЕРСТИЙ В ЖЕЛЕЗОБЕТОНЕ ДИАМЕТРОМ 20-160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2.25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1.3942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3.14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С101-86716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СВЕРЛА АЛМАЗНЫЕ ДИАМЕТРОМ 160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255.56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0.0384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9.81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0.87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0.126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Е46-72-12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НА КАЖДЫЕ 10 ММ ИЗМЕНЕНИЯ ГЛУБИНЫ СВЕРЛЕНИЯ ОТВЕРСТИЙ ДОБАВЛЯЕТСЯ ИЛИ ИСКЛЮЧАЕТСЯ К НОРМЕ 46-72-6</w:t>
            </w:r>
            <w:r w:rsidRPr="00241063">
              <w:rPr>
                <w:sz w:val="12"/>
                <w:szCs w:val="12"/>
                <w:lang w:val="en-US"/>
              </w:rPr>
              <w:t xml:space="preserve"> Кратность К=30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 отверстий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500.46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120.15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716.22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62.08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1398.91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10.01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2.40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К1=30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14.32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="000F7CEF" w:rsidRPr="00241063">
              <w:rPr>
                <w:sz w:val="12"/>
                <w:szCs w:val="12"/>
                <w:lang w:val="en-US"/>
              </w:rPr>
              <w:t>К1=30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27.97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2.28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10.01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М331604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СТАНОК ПЕРЕДВИЖНОЙ ДЛЯ СВЕРЛЕНИЯ ОТВЕРСТИЙ В ЖЕЛЕЗОБЕТОНЕ ДИАМЕТРОМ 20-160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2.25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1.068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С101-86716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СВЕРЛА АЛМАЗНЫЕ ДИАМЕТРОМ 160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255.56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0.0546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13.95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1.24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107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43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48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197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18.93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Ж215 Надземная часть Пеpегоpодки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Е10-88-3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УСТРОЙСТВО ПЕРЕГОРОДОК ВЫСОТОЙ ДО 3 М В ОБЩЕСТВЕННЫХ ЗДАНИЯХ С ДВУХСТОРОННЕЙ ОБШИВКОЙ ГИПСОКАРТОННЫМИ ЛИСТАМИ ИЛИ ГИПСОВОЛОКНИСТЫМИ ПЛИТАМИ В ОДИН СЛОЙ С ИЗОЛЯЦИЕЙ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 перегородок за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1218.45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37.76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14.24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1213.66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108.85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2578.72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0.185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225.41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6.99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2.63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224.53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20.14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477.07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4.33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52.08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225.41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М330250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ПИСТОЛЕТ МОНТАЖНЫЙ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0.47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3.79842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1.79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0.69708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2.63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С101-11601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ВИНТЫ САМОНАРЕЗАЮЩИЕ СМ1-35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7 102.65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0.00111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7.88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С101-128902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ТКАНЬ МЕШОЧНАЯ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 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22.11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0.2331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5.15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С101-14600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ДЮБЕЛИ С КАЛИБРОВАННОЙ ГОЛОВКОЙ (РОССЫПЬЮ) 2,5Х48,5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1 446.44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0.000185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С101-21900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ГИПСОВЫЕ ВЯЖУЩИЕ Г-3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158.31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0.005735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0.91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С101-32907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КЛЕЙ РЕЗИНОВЫЙ №88-Н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13.61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0.185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2.52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С101-60801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МАСТИКА КЛЕЯЩАЯ КУМАРОНО-КАУЧУКОВАЯ КН-3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6 478.33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0.00925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59.93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5.33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С101-74100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ЛИСТЫ ГИПСОКАРТОННЫЕ ТОЛЩИНОЙ 12,5 ММ МАРКА ГКЛ-УК (ПК)- 2500 (2600,2700) Х1200Х12,5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2.43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38.85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94.41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8.55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С101-82901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ПРОФИЛИ ХОЛОДНОГНУТЫЕ ИЗ ОЦИНКОВАННОЙ СТАЛИ ТОЛЩИНОЙ 0,5-0,55 ММ, СУММА РАЗМЕРОВ, РАВНАЯ ШИРИНЕ ИСХОДНОЙ ЗАГОТОВКИ 101-150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1 522.94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0.00555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8.45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0.75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С101-82902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ПРОФИЛИ ХОЛОДНОГНУТЫЕ ИЗ ОЦИНКОВАННОЙ СТАЛИ ТОЛЩИНОЙ 0,5-0,55 ММ, СУММА РАЗМЕРОВ, РАВНАЯ ШИРИНЕ ИСХОДНОЙ ЗАГОТОВКИ 151-200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1 530.53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0.02294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35.11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3.12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С101-84800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ПЛАСТИНА ГУБЧАТАЯ ИЗ РЕЗИНЫ АФ-1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5.45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1.4615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7.97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С113-3601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ДИСПЕРСИЯ ПОЛИВИНИЛАЦЕТАТНАЯ НЕПЛАСТИФИЦИРОВАННАЯ МАРКИ Д50Н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0.7585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1.93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С104-701-11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ПЛИТЫ ТЕПЛОИЗОЛЯЦИОННЫЕ ИЗ МИНЕРАЛЬНОЙ ВАТЫ ПТМ СТБ 1995-2009-Т4-DS(TH)1-CS(10)10-TR5-WS1 (ПЛОТНОСТЬ 75 КГ/М3)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52.59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57.27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1.85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97.29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8.66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105.95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Е10-89-3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ОФОРМЛЕНИЕ (ОБДЕЛКА) ДВЕРНЫХ ПРОЕМОВ В ПЕРЕГОРОДКАХ ОБЩЕСТВЕННЫХ ЗДАНИЙ С КАРКАСОМ ИЗ СТАЛЬНЫХ ПРОФИЛЕЙ ПС-3 И ПН-3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100шт проемов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494.54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360.59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32.09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888.56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4.95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3.61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8.89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4.5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4.95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С101-11601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ВИНТЫ САМОНАРЕЗАЮЩИЕ СМ1-35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7 102.65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0.000088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0.63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С101-82901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ПРОФИЛИ ХОЛОДНОГНУТЫЕ ИЗ ОЦИНКОВАННОЙ СТАЛИ ТОЛЩИНОЙ 0,5-0,55 ММ, СУММА РАЗМЕРОВ, РАВНАЯ ШИРИНЕ ИСХОДНОЙ ЗАГОТОВКИ 101-150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1 522.94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0.00048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С101-82902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ПРОФИЛИ ХОЛОДНОГНУТЫЕ ИЗ ОЦИНКОВАННОЙ СТАЛИ ТОЛЩИНОЙ 0,5-0,55 ММ, СУММА РАЗМЕРОВ, РАВНАЯ ШИРИНЕ ИСХОДНОЙ ЗАГОТОВКИ 151-200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1 530.53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0.00147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2.25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Е56-26-1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НАШИВКА БРУСКОВ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98.14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104.13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9.26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211.53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0.064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6.28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6.66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0.59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13.53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4.94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6.28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С101-16900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ГВОЗДИ ПРОВОЛОЧНЫЕ КРУГЛЫЕ ФОРМОВОЧНЫЕ 1,8Х150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796.47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0.000192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С102-2400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БРУСКИ ОБРЕЗНЫЕ ХВОЙНЫХ ПОРОД, ДЛИНОЙ 4-6,5 М, ШИРИНОЙ 75-150 ММ, ТОЛЩИНОЙ 40-75 ММ II СОРТА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209.78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0.03104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6.51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0.58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Е11-71-1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УСТАНОВКА ПОРОГОВ АЛЮМИНИЕВЫХ С КРЕПЛЕНИЕМ ШУРУПАМИ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42.35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47.68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4.22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М134041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ШУРУПОВЕРТ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0.084024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С101-147900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ШУРУПЫ С ПОЛУКРУГЛОЙ ГОЛОВКОЙ 3,5Х30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1 864.6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0.000007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С101-160500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ПОРОГ  АЛЮМИНИЕВЫЙ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4.54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0.91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3.79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4.13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610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137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152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899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54.54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0.70</w:t>
            </w: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Ж227 Надземная часть Двеpные пpоемы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Е10-229-5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УСТАНОВКА ДВЕРНЫХ БЛОКОВ ДЕРЕВЯННЫХ НА РАСПОРНЫХ ДЮБЕЛЯХ В ГАЗОСИЛИКАТНЫХ СТЕНАХ (ПЕРЕГОРОДКА ИЗ ГКЛ), ПРИ ПЛОЩАДИ ПРОЕМА ДО 2 М2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100м2проемов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535.35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18.43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104.81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667.28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0.0168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8.99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0.31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1.76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11.21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2.38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8.99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М030405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ЛЕБЕДКИ ЭЛЕКТРИЧЕСКИЕ ТЯГОВЫМ УСИЛИЕМ ДО 49,05 (5) КН (Т)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1.73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0.1566432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М134041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ШУРУПОВЕРТ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0.0536256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0.1074528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С101-15502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ДЮБЕЛЬ МЕТАЛЛИЧЕСКИЙ РАМНЫЙ 10Х132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1.92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0.55944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1.07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С101-17300-2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ГВОЗДИ СТРОИТЕЛЬНЫЕ С КОНИЧЕСКОЙ ГОЛОВКОЙ 2Х50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1 433.21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0.000024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С101-86730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СВЕРЛА СПИРАЛЬНЫЕ С ТВЕРДОСПЛАВНЫМИ ПЛАСТИНАМИ ДИАМЕТРОМ 12-13 ММ, ДЛИНОЙ 199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7.68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0.04032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С102-4800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ДОСКИ ОБРЕЗНЫЕ ХВОЙНЫХ ПОРОД, ДЛИНОЙ 4-6,5 М, ШИРИНОЙ 75-150 ММ, ТОЛЩИНОЙ 19, 22 ММ II СОРТА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180.22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0.001277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С110-17507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КОЛПАЧКИ ПОЛИЭТИЛЕНОВЫЕ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0.02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5.5944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С203-19808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ДВЕРЬ ВНУТРЕННЯЯ ДЕРЕВЯННАЯ ОДНОПОЛЬНАЯ ДВ1 Д2 Г 21-8 НЩ, ДВ1 ДГ 21-8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46.26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50.38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1.68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77.72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6.92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84.64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С203-35700-1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lastRenderedPageBreak/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lastRenderedPageBreak/>
              <w:t>Наличник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9.9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11.58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0.99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12.57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Е10-231-3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ЗАПОЛНЕНИЕ ЗАЗОРА МЕЖДУ ДВЕРНОЙ КОРОБКОЙ И СТЕНОЙ МОНТАЖНОЙ ПЕНОЙ В ГАЗОСИЛИКАТНЫХ И КЕРАМЗИТОБЕТОННЫХ СТЕНАХ, ПРИ ПЛОЩАДИ ПРОЕМА ДО 2 М2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100м2проемов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83.35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308.35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0.0168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1.40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3.78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5.18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С101-79100-1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ПЕНА ПОЛИУРЕТАНОВАЯ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мл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378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3.78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114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6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7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126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2.75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Ж232 Надземная часть Отделочные pаботы внутpенние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ПО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СТЕНЫ И ПЕРЕГОРОДКИ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Е15-311-1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ШПАТЛЕВАНИЕ ПО ШТУКАТУРКЕ И БЕТОННЫМ ПОВЕРХНОСТЯМ ВНУТРЕННИХ СТЕН ЗА ОДИН РАЗ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 поверхности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168.37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35.76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207.63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1.16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195.31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0.38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41.48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3.68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240.85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44.49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195.31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0.4176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0.04176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0.464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3.18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0.28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0.0696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С101-138036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ШПАТЛЕВКА В ПМ 1 СС ФИНИШНАЯ, БЕЛАЯ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542.28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0.07018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38.06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3.39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0.06844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С101-23802-1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"ЛАКРИТ"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20.9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26.75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2.30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29.05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Е15-314-2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195.93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0.25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138.55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12.33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347.06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1.16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227.28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0.29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0.10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160.72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14.30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402.59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3.84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59.24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227.28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0.54288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0.02784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3.48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23.8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2.12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С101-34025-11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Краска акриловая влагостойкая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3.37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40.6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136.82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12.18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0.0464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С101-23802-1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"ЛАКРИТ"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20.9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26.75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2.30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29.05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С101-138036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ШПАТЛЕВКА В ПМ 1 СС ФИНИШНАЯ, БЕЛАЯ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542.28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48.26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590.54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0.1276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69.19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6.16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75.35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ПО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ПОТОЛОК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Е15-311-3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ШПАТЛЕВАНИЕ ПО ШТУКАТУРКЕ И БЕТОННЫМ ПОВЕРХНОСТЯМ ПОТОЛКОВ ЗА ОДИН РАЗ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 поверхности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222.63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38.36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264.72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97.96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16.88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1.50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116.49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22.31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97.96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0.16896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0.01584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0.176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0.0264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С101-138036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ШПАТЛЕВКА В ПМ 1 СС ФИНИШНАЯ, БЕЛАЯ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542.28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0.028732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15.58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1.39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0.0264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С101-23802-1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"ЛАКРИТ"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10.11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0.87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10.98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Е15-315-1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УЛУЧШЕННАЯ ОКРАСКА ПОТОЛКОВ АКРИЛОВЫМИ СОСТАВАМИ ПО СБОРНЫМ КОНСТРУКЦИЯМ, ПОДГОТОВЛЕННЫМ ПОД ОКРАСКУ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277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75.9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359.97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121.88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33.40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2.96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158.39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3.9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31.27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121.88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0.20592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0.01584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1.32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9.03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0.81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С101-34066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Краска акриловая для внутренних работ (СП "Колор" ООО), белая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1.58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24.33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2.16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0.0176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С101-23802-1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"ЛАКРИТ"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7.9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10.11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0.87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10.98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С101-138036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ШПАТЛЕВКА В ПМ 1 СС ФИНИШНАЯ, БЕЛАЯ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542.28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48.26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590.54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0.0484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26.25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2.34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28.59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Е26-96-1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УСТАНОВКА ПЕРФОРИРОВАННЫХ АЛЮМИНИЕВЫХ УГОЛКОВ ДЛЯ ЗАЩИТЫ ВЫСТУПАЮЩИХ УГЛОВ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147.3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0.21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147.52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0.105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15.47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15.49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3.79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15.47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М110903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РАСТВОРОСМЕСИТЕЛИ ПЕРЕДВИЖНЫЕ 150 Л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5.87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0.00378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0.000368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С101-100717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УГОЛОК ПЕРФОРИРОВАННЫЙ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0.36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10.71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3.53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3.85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С101-138019-1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СУХАЯ СМЕСЬ ДЛЯ ОБЛИЦОВОЧНЫХ РАБОТ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263.12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23.42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286.54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Е62-35-2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ОКРАСКА  МАСЛЯНЫМИ СОСТАВАМИ  РАНЕЕ  ОКРАШЕННЫХ ПОВЕРХНОСТЕЙ РАДИАТОРОВ И РЕБРИСТЫХ ТРУБ ОТОПЛЕНИЯ ЗА 2 РАЗА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386.34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77.11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6.86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470.49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23.18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4.63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0.41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28.23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4.21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5.51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23.18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М331617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СРЕДСТВА МАЛОЙ МЕХАНИЗАЦИИ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7.46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0.00144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С101-46104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КРАСКИ МАСЛЯНЫЕ И АЛКИДНЫЕ ГОТОВЫЕ К ПРИМЕНЕНИЮ ДЛЯ НАРУЖНЫХ И ВНУТРЕННИХ РАБОТ МА-15 СЕРАЯ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3 074.46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0.000966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С101-63001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ОЛИФА КОМБИНИРОВАННАЯ ОКСОЛЬ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3 049.6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0.00054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1.65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681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1150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389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433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1972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166.61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0.11</w:t>
            </w: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Ж233 Надземная часть Полы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Е13-73-4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ГРУНТОВАНИЕ ПОВЕРХНОСТЕЙ ПОЛОВ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14.68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14.68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6.61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6.61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1.75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6.61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С101-23610-1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с кварцевым песком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1672.93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148.89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1821.82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0.0135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22.58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2.01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24.59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Е11-66-1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УСТРОЙСТВО САМОНИВЕЛИРУЮЩИХСЯ СТЯЖЕК ПО ЖЕЛЕЗОБЕТОННЫМ КОНСТРУКЦИЯМ ТОЛЩИНОЙ 5 ММ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252.97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2.85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255.82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113.84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1.28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115.12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27.89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113.84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М030401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ЛЕБЕДКИ ЭЛЕКТРИЧЕСКИЕ ТЯГОВЫМ УСИЛИЕМ ДО 5,79 (0,59) КН (Т)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1.0314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М331305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ПЫЛЕСОС ПРОМЫШЛЕННЫЙ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1.62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0.162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4.374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Е11-66-2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УСТРОЙСТВО САМОНИВЕЛИРУЮЩИХСЯ СТЯЖЕК ПО ЖЕЛЕЗОБЕТОННЫМ КОНСТРУКЦИЯМ ДОБАВЛЯТЬ (ИЛИ ИСКЛЮЧАТЬ) НА КАЖДЫЙ 1 ММ ИЗМЕНЕНИЯ ТОЛЩИНЫ СТЯЖКИ</w:t>
            </w:r>
            <w:r w:rsidRPr="00241063">
              <w:rPr>
                <w:sz w:val="12"/>
                <w:szCs w:val="12"/>
                <w:lang w:val="en-US"/>
              </w:rPr>
              <w:t xml:space="preserve"> Кратность К=3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116.69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118.04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-0.45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-52.51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-0.61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К1=3 К2=1.2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="000F7CEF" w:rsidRPr="00241063">
              <w:rPr>
                <w:sz w:val="12"/>
                <w:szCs w:val="12"/>
                <w:lang w:val="en-US"/>
              </w:rPr>
              <w:t>К1=3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-53.12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-12.86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-52.51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М030401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ЛЕБЕДКИ ЭЛЕКТРИЧЕСКИЕ ТЯГОВЫМ УСИЛИЕМ ДО 5,79 (0,59) КН (Т)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0.31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-0.6156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-0.19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-2.6244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-0.42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С101-138058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РАСТВОРНАЯ СМЕСЬ СУХАЯ ДЛЯ СТЯЖЕК, ЦЕМЕНТНАЯ РСС, М100 САМОНИВЕЛИРУЮЩАЯСЯ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387.32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34.47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421.79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0.162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62.75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5.58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68.33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С101-23802-1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ГРУНТОВКА "ЛАКРИТ"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11.3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14.46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1.24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15.70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Е11-60-1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УСТРОЙСТВО ПОКРЫТИЙ ПОЛОВ ИЗ ЛАМИНИРОВАННЫХ ПАНЕЛЕЙ ПО БЕТОННОМУ ОСНОВАНИЮ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237.1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26.29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265.76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106.70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11.83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1.07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119.60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26.14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106.7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0.225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0.35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С113-3601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ДИСПЕРСИЯ ПОЛИВИНИЛАЦЕТАТНАЯ НЕПЛАСТИФИЦИРОВАННАЯ МАРКИ Д50Н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2.55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11.48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1.04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С412-9005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ВОДА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м3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2.06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0.00225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С104-9687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"Порифлекс-М"  полоса теплозвукоизоляционная полиэтиленовая пористая шириной 1020 мм, толщиной 2 мм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0.37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48.53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16.50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1.46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17.96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С101-138070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Клей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3385.93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301.35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3687.28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0.0023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7.79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0.69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8.48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С102-25400-3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Ламинат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15.38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16.75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47.3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727.47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64.80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792.27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Е11-40-3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УСТРОЙСТВО ПЛИНТУСОВ ПОЛИВИНИЛХЛОРИДНЫХ С КРЕПЛЕНИЕМ ШУРУПАМИ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32.87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1.51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35.55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12.16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0.56</w:t>
            </w: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0.40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13.16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2.98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12.16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М134041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ШУРУПОВЕРТ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1.3986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С101-148401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ШУРУПЫ С ПОЛУКРУГЛОЙ ГОЛОВКОЙ 4Х50 ММ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1 942.7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0.000204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С101-64707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ПЛИНТУСЫ ДЛЯ ПОЛОВ ИЗ ПЛАСТИКАТА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0.49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37.4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16.83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1.50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18.33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С101-64705-1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КОНЦЕВИКИ ПЛАСТИКОВЫЕ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0.07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284982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1.56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1.82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1149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107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119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1374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45.90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F7CEF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241063" w:rsidRDefault="000F7CEF" w:rsidP="00241063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lastRenderedPageBreak/>
              <w:t>Ж299 Надземная часть Пpочие pаботы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Е51-7-1</w:t>
            </w:r>
          </w:p>
          <w:p w:rsidR="000F7CEF" w:rsidRPr="00241063" w:rsidRDefault="000F7CEF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</w:rPr>
              <w:t>(57.02 / 63.54)</w:t>
            </w:r>
            <w:r w:rsidR="002C42DE"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ПОГРУЗКА ВРУЧНУЮ СПОДРУЧНЫХ И НАВАЛОЧНЫХ ГРУЗОВ (ОТХОДОВ)</w:t>
            </w:r>
            <w:r w:rsidRPr="00241063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3.17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3.17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0.54</w:t>
            </w: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0.54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3.86</w:t>
            </w: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241063" w:rsidRDefault="00FE4D07" w:rsidP="00241063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С310-17</w:t>
            </w:r>
          </w:p>
          <w:p w:rsidR="000F7CEF" w:rsidRPr="00241063" w:rsidRDefault="002C42DE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241063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241063" w:rsidRDefault="000F7CEF" w:rsidP="00241063">
            <w:pPr>
              <w:spacing w:before="60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ПЕРЕВОЗКА МУСОРА АВТОМОБИЛЯМИ-САМОСВАЛАМИ</w:t>
            </w:r>
            <w:r w:rsidRPr="00241063">
              <w:rPr>
                <w:sz w:val="12"/>
                <w:szCs w:val="12"/>
                <w:lang w:val="en-US"/>
              </w:rPr>
              <w:t xml:space="preserve"> </w:t>
            </w: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241063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241063">
              <w:rPr>
                <w:sz w:val="16"/>
                <w:szCs w:val="16"/>
                <w:u w:val="single"/>
              </w:rPr>
              <w:t>3.4</w:t>
            </w:r>
          </w:p>
        </w:tc>
      </w:tr>
      <w:tr w:rsidR="00241063" w:rsidRPr="00241063" w:rsidTr="00241063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241063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3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241063" w:rsidRDefault="006503D4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241063" w:rsidRDefault="007B1E6A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241063" w:rsidRDefault="000F7CEF" w:rsidP="00241063">
            <w:pPr>
              <w:jc w:val="right"/>
              <w:rPr>
                <w:sz w:val="12"/>
                <w:szCs w:val="12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1276" w:type="dxa"/>
          </w:tcPr>
          <w:p w:rsidR="000F7CEF" w:rsidRPr="00241063" w:rsidRDefault="000F7CEF" w:rsidP="00241063">
            <w:pPr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>0.34</w:t>
            </w:r>
            <w:r w:rsidR="006503D4" w:rsidRPr="002410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241063" w:rsidRDefault="00FE4D07" w:rsidP="00241063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241063" w:rsidRDefault="00FE4D07" w:rsidP="00241063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241063" w:rsidRDefault="00FE4D07" w:rsidP="00241063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</w:tr>
      <w:tr w:rsidR="00241063" w:rsidRPr="00241063" w:rsidTr="00241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241063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241063" w:rsidRDefault="00FE4D07" w:rsidP="00241063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241063" w:rsidRDefault="00FE4D07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</w:t>
            </w:r>
            <w:r w:rsidR="000F7CEF" w:rsidRPr="00241063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241063" w:rsidRDefault="000F7CEF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0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13544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 0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 xml:space="preserve">Итого </w:t>
            </w:r>
            <w:r w:rsidR="003822A0" w:rsidRPr="00241063">
              <w:rPr>
                <w:sz w:val="16"/>
                <w:szCs w:val="16"/>
              </w:rPr>
              <w:t xml:space="preserve">по </w:t>
            </w:r>
            <w:r w:rsidR="0057637F" w:rsidRPr="00241063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2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</w:t>
            </w:r>
            <w:r w:rsidR="0057637F" w:rsidRPr="00241063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</w:rPr>
              <w:t xml:space="preserve"> 0.14</w:t>
            </w:r>
          </w:p>
        </w:tc>
      </w:tr>
      <w:tr w:rsidR="000F7CEF" w:rsidRPr="00241063" w:rsidTr="00241063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241063" w:rsidRDefault="000F7CEF" w:rsidP="00241063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41063" w:rsidRPr="00241063" w:rsidTr="002410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</w:tcBorders>
            <w:vAlign w:val="center"/>
          </w:tcPr>
          <w:p w:rsidR="00EA23CB" w:rsidRPr="00241063" w:rsidRDefault="00EA23CB" w:rsidP="00241063">
            <w:pPr>
              <w:spacing w:before="60"/>
              <w:ind w:firstLine="4540"/>
              <w:rPr>
                <w:sz w:val="16"/>
                <w:szCs w:val="16"/>
              </w:rPr>
            </w:pPr>
            <w:r w:rsidRPr="00241063">
              <w:rPr>
                <w:sz w:val="16"/>
                <w:szCs w:val="16"/>
              </w:rPr>
              <w:t>ВСЕГО прямые затраты по смете: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1191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1768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157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23CB" w:rsidRPr="00241063" w:rsidRDefault="00EA23CB" w:rsidP="00241063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241063">
              <w:rPr>
                <w:sz w:val="16"/>
                <w:szCs w:val="16"/>
                <w:lang w:val="en-US"/>
              </w:rPr>
              <w:t xml:space="preserve"> 3131</w:t>
            </w:r>
          </w:p>
        </w:tc>
      </w:tr>
    </w:tbl>
    <w:p w:rsidR="0013544F" w:rsidRPr="00875A61" w:rsidRDefault="0013544F" w:rsidP="0013544F">
      <w:pPr>
        <w:widowControl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1"/>
        <w:gridCol w:w="1276"/>
      </w:tblGrid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5590"/>
              <w:rPr>
                <w:b/>
                <w:bCs/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</w:rPr>
              <w:t>ВСЕГО</w:t>
            </w:r>
            <w:r w:rsidRPr="00241063">
              <w:rPr>
                <w:sz w:val="18"/>
                <w:szCs w:val="18"/>
              </w:rPr>
              <w:t>, в том числе</w:t>
            </w:r>
            <w:r w:rsidR="00E36434" w:rsidRPr="00241063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……...</w:t>
            </w:r>
            <w:r w:rsidR="00E36434" w:rsidRPr="00241063">
              <w:rPr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  <w:lang w:val="en-US"/>
              </w:rPr>
              <w:t xml:space="preserve"> 4570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</w:rPr>
              <w:t>СТРОИТЕЛЬНЫЕ РАБОТЫ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  <w:lang w:val="en-US"/>
              </w:rPr>
              <w:t xml:space="preserve"> 4570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pStyle w:val="aa"/>
              <w:ind w:firstLine="6241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В том числе ЗАРАБОТНАЯ ПЛАТА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1191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ЭКСПЛУАТАЦИЯ МАШИН И МЕХАНИЗМОВ</w:t>
            </w:r>
            <w:r w:rsidR="00E36434" w:rsidRPr="00241063">
              <w:rPr>
                <w:sz w:val="18"/>
                <w:szCs w:val="18"/>
              </w:rPr>
              <w:t>…………………………………</w:t>
            </w:r>
            <w:r w:rsidR="00273A12" w:rsidRPr="00241063">
              <w:rPr>
                <w:sz w:val="18"/>
                <w:szCs w:val="18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  <w:lang w:val="en-US"/>
              </w:rPr>
              <w:t xml:space="preserve"> 15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В том числе ЗАРАБОТНАЯ ПЛАТА МАШИНИСТОВ</w:t>
            </w:r>
            <w:r w:rsidR="00E36434" w:rsidRPr="00241063">
              <w:rPr>
                <w:sz w:val="18"/>
                <w:szCs w:val="18"/>
              </w:rPr>
              <w:t>……………………</w:t>
            </w:r>
            <w:r w:rsidR="00273A12" w:rsidRPr="0024106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3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МАТЕРИАЛЫ, ИЗДЕЛИЯ, КОНСТР</w:t>
            </w:r>
            <w:r w:rsidR="00E36434" w:rsidRPr="00241063">
              <w:rPr>
                <w:sz w:val="18"/>
                <w:szCs w:val="18"/>
              </w:rPr>
              <w:t>УКЦИИ……………………………………...</w:t>
            </w:r>
            <w:r w:rsidR="00273A12" w:rsidRPr="00241063">
              <w:rPr>
                <w:sz w:val="18"/>
                <w:szCs w:val="18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1768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ТРАНСПОРТ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157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ОХР и ОПР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681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ПЛАНОВАЯ ПРИБЫЛЬ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</w:t>
            </w:r>
            <w:r w:rsidR="00E36434" w:rsidRPr="00241063">
              <w:rPr>
                <w:sz w:val="18"/>
                <w:szCs w:val="18"/>
              </w:rPr>
              <w:t>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  <w:lang w:val="en-US"/>
              </w:rPr>
              <w:t xml:space="preserve"> 758</w:t>
            </w: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</w:rPr>
              <w:t>МОНТАЖНЫЕ РАБОТЫ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……...</w:t>
            </w:r>
            <w:r w:rsidR="00E36434" w:rsidRPr="00241063">
              <w:rPr>
                <w:sz w:val="18"/>
                <w:szCs w:val="18"/>
              </w:rPr>
              <w:t>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pStyle w:val="aa"/>
              <w:ind w:firstLine="6241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В том числе ЗАРАБОТНАЯ ПЛАТА………………………………………………………………….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ЭКСПЛУАТАЦИЯ МАШИН И МЕХАНИЗМОВ…………………………………………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В том числе ЗАРАБОТНАЯ ПЛАТА МАШИНИСТОВ…………………………….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МАТЕРИАЛЫ, ИЗДЕЛИЯ, КОНСТРУКЦИИ……………………………………..............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ТРАНСПОРТ………………………………………………………………………………….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ОХР и ОПР…………………………………………………………………………………....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273A12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lastRenderedPageBreak/>
              <w:t>ПЛАНОВАЯ ПРИБЫЛЬ……………………………………………………………………..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241063" w:rsidRDefault="00273A12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</w:rPr>
              <w:t>ОБОРУДОВАНИЕ, МЕБЕЛЬ, ИНВЕНТАРЬ</w:t>
            </w:r>
            <w:r w:rsidR="00E36434" w:rsidRPr="00241063">
              <w:rPr>
                <w:sz w:val="18"/>
                <w:szCs w:val="18"/>
              </w:rPr>
              <w:t>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ТРАНСПОРТ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</w:t>
            </w:r>
            <w:r w:rsidR="00E36434" w:rsidRPr="00241063">
              <w:rPr>
                <w:sz w:val="18"/>
                <w:szCs w:val="18"/>
              </w:rPr>
              <w:t>…</w:t>
            </w:r>
            <w:r w:rsidRPr="002410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241063">
              <w:rPr>
                <w:b/>
                <w:bCs/>
                <w:sz w:val="18"/>
                <w:szCs w:val="18"/>
              </w:rPr>
              <w:t>ПРОЧИЕ ЗАТРАТЫ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………</w:t>
            </w:r>
            <w:r w:rsidR="00E36434" w:rsidRPr="00241063">
              <w:rPr>
                <w:sz w:val="18"/>
                <w:szCs w:val="18"/>
              </w:rPr>
              <w:t>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ЗАТРАТЫ ТРУДА РАБОЧИХ</w:t>
            </w:r>
            <w:r w:rsidR="00E36434" w:rsidRPr="00241063">
              <w:rPr>
                <w:sz w:val="18"/>
                <w:szCs w:val="18"/>
              </w:rPr>
              <w:t>……………………………………………………</w:t>
            </w:r>
            <w:r w:rsidR="00273A12" w:rsidRPr="00241063">
              <w:rPr>
                <w:sz w:val="18"/>
                <w:szCs w:val="18"/>
              </w:rPr>
              <w:t>……...</w:t>
            </w:r>
            <w:r w:rsidR="00E36434" w:rsidRPr="00241063">
              <w:rPr>
                <w:sz w:val="18"/>
                <w:szCs w:val="18"/>
              </w:rPr>
              <w:t>……………...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241063" w:rsidRDefault="005F1AFF" w:rsidP="0024106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288.87</w:t>
            </w:r>
          </w:p>
        </w:tc>
      </w:tr>
      <w:tr w:rsidR="006503D4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241063" w:rsidRDefault="006503D4" w:rsidP="0024106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ЗАТРАТЫ ТРУДА МАШИНИСТОВ……………………………………………………………...……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241063" w:rsidRDefault="006503D4" w:rsidP="0024106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 xml:space="preserve"> 0.81</w:t>
            </w:r>
          </w:p>
        </w:tc>
      </w:tr>
      <w:tr w:rsidR="006503D4" w:rsidRPr="00241063" w:rsidTr="00241063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241063" w:rsidRDefault="006503D4" w:rsidP="00241063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241063">
              <w:rPr>
                <w:sz w:val="18"/>
                <w:szCs w:val="18"/>
              </w:rPr>
              <w:t>ВОЗВРАТ МАТЕРИАЛОВ, ИЗДЕЛИЙ, КОНСТРУКЦИЙ 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241063" w:rsidRDefault="006503D4" w:rsidP="00241063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</w:p>
        </w:tc>
      </w:tr>
    </w:tbl>
    <w:p w:rsidR="00F8671C" w:rsidRPr="00875A61" w:rsidRDefault="00F8671C" w:rsidP="00F8671C">
      <w:pPr>
        <w:widowControl w:val="0"/>
        <w:adjustRightInd w:val="0"/>
        <w:ind w:firstLine="567"/>
        <w:jc w:val="both"/>
        <w:rPr>
          <w:sz w:val="18"/>
          <w:szCs w:val="18"/>
        </w:rPr>
      </w:pPr>
      <w:r w:rsidRPr="00875A61">
        <w:rPr>
          <w:sz w:val="18"/>
          <w:szCs w:val="18"/>
        </w:rPr>
        <w:t>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0485D" w:rsidRPr="00875A61" w:rsidRDefault="00D0485D" w:rsidP="00D0485D">
      <w:pPr>
        <w:rPr>
          <w:sz w:val="14"/>
          <w:szCs w:val="14"/>
          <w:lang w:val="en-US"/>
        </w:rPr>
      </w:pPr>
    </w:p>
    <w:p w:rsidR="0002039C" w:rsidRPr="00875A61" w:rsidRDefault="00D0485D" w:rsidP="00D0485D">
      <w:pPr>
        <w:rPr>
          <w:sz w:val="14"/>
          <w:szCs w:val="14"/>
          <w:lang w:val="en-US"/>
        </w:rPr>
      </w:pPr>
      <w:r w:rsidRPr="00875A61">
        <w:rPr>
          <w:sz w:val="14"/>
          <w:szCs w:val="14"/>
          <w:lang w:val="en-US"/>
        </w:rPr>
        <w:br w:type="page"/>
      </w:r>
    </w:p>
    <w:p w:rsidR="000F7CEF" w:rsidRPr="00875A61" w:rsidRDefault="00F8671C" w:rsidP="000F7CEF">
      <w:pPr>
        <w:jc w:val="right"/>
        <w:rPr>
          <w:sz w:val="16"/>
          <w:szCs w:val="16"/>
          <w:lang w:val="en-US"/>
        </w:rPr>
      </w:pPr>
      <w:r w:rsidRPr="00875A61">
        <w:rPr>
          <w:sz w:val="14"/>
          <w:szCs w:val="14"/>
          <w:lang w:val="en-US"/>
        </w:rPr>
        <w:t xml:space="preserve"> </w:t>
      </w:r>
    </w:p>
    <w:sectPr w:rsidR="000F7CEF" w:rsidRPr="00875A61" w:rsidSect="004A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680" w:bottom="567" w:left="680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63" w:rsidRDefault="00241063" w:rsidP="00FD7175">
      <w:r>
        <w:separator/>
      </w:r>
    </w:p>
  </w:endnote>
  <w:endnote w:type="continuationSeparator" w:id="1">
    <w:p w:rsidR="00241063" w:rsidRDefault="00241063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Default="004A376B">
    <w:pPr>
      <w:pStyle w:val="a5"/>
      <w:jc w:val="right"/>
    </w:pPr>
    <w:fldSimple w:instr="PAGE   \* MERGEFORMAT">
      <w:r w:rsidR="00B00FCC">
        <w:rPr>
          <w:noProof/>
        </w:rPr>
        <w:t>1</w:t>
      </w:r>
    </w:fldSimple>
  </w:p>
  <w:p w:rsidR="004A376B" w:rsidRDefault="004A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63" w:rsidRDefault="00241063" w:rsidP="00FD7175">
      <w:r>
        <w:separator/>
      </w:r>
    </w:p>
  </w:footnote>
  <w:footnote w:type="continuationSeparator" w:id="1">
    <w:p w:rsidR="00241063" w:rsidRDefault="00241063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502A" w:rsidRDefault="004A376B" w:rsidP="004A376B">
    <w:pPr>
      <w:pStyle w:val="a3"/>
      <w:jc w:val="right"/>
      <w:rPr>
        <w:sz w:val="16"/>
        <w:szCs w:val="16"/>
      </w:rPr>
    </w:pPr>
    <w:r w:rsidRPr="00F1502A">
      <w:rPr>
        <w:sz w:val="16"/>
        <w:szCs w:val="16"/>
      </w:rPr>
      <w:t>Объект 31.16-СМ  Здание 1  Смета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0CCD" w:rsidRDefault="004A376B" w:rsidP="004A376B">
    <w:pPr>
      <w:pStyle w:val="a3"/>
      <w:jc w:val="right"/>
    </w:pPr>
    <w:r>
      <w:t xml:space="preserve">Объект </w:t>
    </w:r>
    <w:r w:rsidRPr="00F10CCD">
      <w:t xml:space="preserve">31.16-СМ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0694F"/>
    <w:rsid w:val="000101FF"/>
    <w:rsid w:val="0002039C"/>
    <w:rsid w:val="00036EAA"/>
    <w:rsid w:val="0005496C"/>
    <w:rsid w:val="000A327B"/>
    <w:rsid w:val="000B2506"/>
    <w:rsid w:val="000D55F1"/>
    <w:rsid w:val="000F7CEF"/>
    <w:rsid w:val="00105CEC"/>
    <w:rsid w:val="0010650C"/>
    <w:rsid w:val="00120D59"/>
    <w:rsid w:val="0013544F"/>
    <w:rsid w:val="00150F9B"/>
    <w:rsid w:val="00175395"/>
    <w:rsid w:val="00176CC4"/>
    <w:rsid w:val="0017729A"/>
    <w:rsid w:val="001A2ABA"/>
    <w:rsid w:val="001A5DD9"/>
    <w:rsid w:val="001E4114"/>
    <w:rsid w:val="00222E74"/>
    <w:rsid w:val="00225D53"/>
    <w:rsid w:val="002322B3"/>
    <w:rsid w:val="00241063"/>
    <w:rsid w:val="00270E79"/>
    <w:rsid w:val="0027212D"/>
    <w:rsid w:val="00273A12"/>
    <w:rsid w:val="00284982"/>
    <w:rsid w:val="002915E1"/>
    <w:rsid w:val="002A2B02"/>
    <w:rsid w:val="002A4868"/>
    <w:rsid w:val="002B4281"/>
    <w:rsid w:val="002B78FD"/>
    <w:rsid w:val="002C3B97"/>
    <w:rsid w:val="002C42DE"/>
    <w:rsid w:val="002D438B"/>
    <w:rsid w:val="002D47EA"/>
    <w:rsid w:val="002E251D"/>
    <w:rsid w:val="003424E9"/>
    <w:rsid w:val="00342962"/>
    <w:rsid w:val="00351796"/>
    <w:rsid w:val="00370238"/>
    <w:rsid w:val="00376355"/>
    <w:rsid w:val="003822A0"/>
    <w:rsid w:val="003A741E"/>
    <w:rsid w:val="003B0214"/>
    <w:rsid w:val="003B128C"/>
    <w:rsid w:val="003D1660"/>
    <w:rsid w:val="003D24D8"/>
    <w:rsid w:val="003E095B"/>
    <w:rsid w:val="003F49B9"/>
    <w:rsid w:val="00420B66"/>
    <w:rsid w:val="00432D9B"/>
    <w:rsid w:val="00437253"/>
    <w:rsid w:val="00437FED"/>
    <w:rsid w:val="004403FD"/>
    <w:rsid w:val="0046369A"/>
    <w:rsid w:val="00463D97"/>
    <w:rsid w:val="004840E6"/>
    <w:rsid w:val="004A2B6E"/>
    <w:rsid w:val="004A376B"/>
    <w:rsid w:val="004B2D53"/>
    <w:rsid w:val="004C6F4D"/>
    <w:rsid w:val="004D39C4"/>
    <w:rsid w:val="004D7CB5"/>
    <w:rsid w:val="004E0EEB"/>
    <w:rsid w:val="004E60E7"/>
    <w:rsid w:val="004F4551"/>
    <w:rsid w:val="00514DF7"/>
    <w:rsid w:val="005363C5"/>
    <w:rsid w:val="005432D6"/>
    <w:rsid w:val="0054391B"/>
    <w:rsid w:val="005448C9"/>
    <w:rsid w:val="0057637F"/>
    <w:rsid w:val="00582CB4"/>
    <w:rsid w:val="005852EE"/>
    <w:rsid w:val="00587FF0"/>
    <w:rsid w:val="005B2EEF"/>
    <w:rsid w:val="005C0C5C"/>
    <w:rsid w:val="005D1CBC"/>
    <w:rsid w:val="005F1A95"/>
    <w:rsid w:val="005F1AFF"/>
    <w:rsid w:val="006026DD"/>
    <w:rsid w:val="00604DC6"/>
    <w:rsid w:val="0063057E"/>
    <w:rsid w:val="0064038F"/>
    <w:rsid w:val="006503D4"/>
    <w:rsid w:val="00667F29"/>
    <w:rsid w:val="00695B96"/>
    <w:rsid w:val="006B7522"/>
    <w:rsid w:val="006D3976"/>
    <w:rsid w:val="006E72C2"/>
    <w:rsid w:val="006E7BEC"/>
    <w:rsid w:val="006F376A"/>
    <w:rsid w:val="00727732"/>
    <w:rsid w:val="007313A4"/>
    <w:rsid w:val="00743BC0"/>
    <w:rsid w:val="00751FD0"/>
    <w:rsid w:val="00754074"/>
    <w:rsid w:val="00754B3E"/>
    <w:rsid w:val="00775AB6"/>
    <w:rsid w:val="0079686E"/>
    <w:rsid w:val="007B1E6A"/>
    <w:rsid w:val="007D1E62"/>
    <w:rsid w:val="007E12DB"/>
    <w:rsid w:val="007E4532"/>
    <w:rsid w:val="007E7184"/>
    <w:rsid w:val="00812E14"/>
    <w:rsid w:val="00836948"/>
    <w:rsid w:val="00846497"/>
    <w:rsid w:val="00862172"/>
    <w:rsid w:val="00864B0A"/>
    <w:rsid w:val="00867157"/>
    <w:rsid w:val="008677E6"/>
    <w:rsid w:val="00875A61"/>
    <w:rsid w:val="008822CC"/>
    <w:rsid w:val="00883438"/>
    <w:rsid w:val="00892C7A"/>
    <w:rsid w:val="008959BD"/>
    <w:rsid w:val="00897512"/>
    <w:rsid w:val="008A097E"/>
    <w:rsid w:val="008A2767"/>
    <w:rsid w:val="008D2607"/>
    <w:rsid w:val="008E2C4E"/>
    <w:rsid w:val="00940C55"/>
    <w:rsid w:val="009600FA"/>
    <w:rsid w:val="00961FC1"/>
    <w:rsid w:val="00963FAC"/>
    <w:rsid w:val="0097188D"/>
    <w:rsid w:val="00971996"/>
    <w:rsid w:val="009B5BD4"/>
    <w:rsid w:val="009E11EC"/>
    <w:rsid w:val="009E1A04"/>
    <w:rsid w:val="009E40B3"/>
    <w:rsid w:val="00A121B2"/>
    <w:rsid w:val="00A427B1"/>
    <w:rsid w:val="00A5490B"/>
    <w:rsid w:val="00A80102"/>
    <w:rsid w:val="00A85399"/>
    <w:rsid w:val="00A86306"/>
    <w:rsid w:val="00A9542E"/>
    <w:rsid w:val="00AA4E5C"/>
    <w:rsid w:val="00AC5AC4"/>
    <w:rsid w:val="00B00FCC"/>
    <w:rsid w:val="00B010C0"/>
    <w:rsid w:val="00B305E3"/>
    <w:rsid w:val="00B354A1"/>
    <w:rsid w:val="00B42F74"/>
    <w:rsid w:val="00B465C1"/>
    <w:rsid w:val="00B90B0A"/>
    <w:rsid w:val="00B97ABB"/>
    <w:rsid w:val="00BC0B14"/>
    <w:rsid w:val="00BE0153"/>
    <w:rsid w:val="00BF6D31"/>
    <w:rsid w:val="00C005C7"/>
    <w:rsid w:val="00C10679"/>
    <w:rsid w:val="00C234BE"/>
    <w:rsid w:val="00C30BD0"/>
    <w:rsid w:val="00C334DE"/>
    <w:rsid w:val="00C4267C"/>
    <w:rsid w:val="00C546C5"/>
    <w:rsid w:val="00C72B56"/>
    <w:rsid w:val="00C7533D"/>
    <w:rsid w:val="00CC6F59"/>
    <w:rsid w:val="00D0485D"/>
    <w:rsid w:val="00D140A7"/>
    <w:rsid w:val="00D267DC"/>
    <w:rsid w:val="00D55598"/>
    <w:rsid w:val="00D964E5"/>
    <w:rsid w:val="00DD5FF4"/>
    <w:rsid w:val="00E07F9C"/>
    <w:rsid w:val="00E2144F"/>
    <w:rsid w:val="00E30788"/>
    <w:rsid w:val="00E36434"/>
    <w:rsid w:val="00E367DD"/>
    <w:rsid w:val="00E5369B"/>
    <w:rsid w:val="00E6518C"/>
    <w:rsid w:val="00E7024C"/>
    <w:rsid w:val="00E92C0D"/>
    <w:rsid w:val="00EA23CB"/>
    <w:rsid w:val="00EA7BB1"/>
    <w:rsid w:val="00F10CCD"/>
    <w:rsid w:val="00F1502A"/>
    <w:rsid w:val="00F154F8"/>
    <w:rsid w:val="00F156C6"/>
    <w:rsid w:val="00F47449"/>
    <w:rsid w:val="00F54255"/>
    <w:rsid w:val="00F62074"/>
    <w:rsid w:val="00F75713"/>
    <w:rsid w:val="00F8562B"/>
    <w:rsid w:val="00F8671C"/>
    <w:rsid w:val="00F971D3"/>
    <w:rsid w:val="00F975EC"/>
    <w:rsid w:val="00FA05F5"/>
    <w:rsid w:val="00FA72BD"/>
    <w:rsid w:val="00FB1E10"/>
    <w:rsid w:val="00FD15F9"/>
    <w:rsid w:val="00FD36F6"/>
    <w:rsid w:val="00FD7175"/>
    <w:rsid w:val="00FE1549"/>
    <w:rsid w:val="00FE2877"/>
    <w:rsid w:val="00FE4D07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354A1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B354A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2993</Words>
  <Characters>17063</Characters>
  <Application>Microsoft Office Word</Application>
  <DocSecurity>0</DocSecurity>
  <Lines>142</Lines>
  <Paragraphs>40</Paragraphs>
  <ScaleCrop>false</ScaleCrop>
  <Manager>Апет Андрей Валентинович</Manager>
  <Company>ИП 8-029-642-39-67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2016-08-03T10:01:00Z</dcterms:created>
  <dcterms:modified xsi:type="dcterms:W3CDTF">2016-08-03T10:01:00Z</dcterms:modified>
</cp:coreProperties>
</file>